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1B6366" w:rsidRDefault="001B636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Форма 5</w:t>
      </w:r>
      <w:r w:rsidR="008E22EA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.2</w:t>
      </w:r>
      <w:r w:rsidR="002C3BF4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«Предложение о заключении договора</w:t>
      </w:r>
      <w:r w:rsidR="008E6782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со стоимостью</w:t>
      </w:r>
      <w:r w:rsidR="002C3BF4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»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На бланке участника закупки</w:t>
      </w:r>
    </w:p>
    <w:p w:rsidR="00B22DB4" w:rsidRPr="001B6366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 xml:space="preserve">Адрес: 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от____________________________</w:t>
      </w:r>
      <w:r w:rsidRPr="001B6366">
        <w:rPr>
          <w:rFonts w:ascii="Times New Roman" w:hAnsi="Times New Roman" w:cs="Times New Roman"/>
          <w:kern w:val="28"/>
          <w:sz w:val="24"/>
          <w:szCs w:val="24"/>
        </w:rPr>
        <w:br/>
        <w:t xml:space="preserve"> _____________________________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ПРЕДЛОЖЕНИЕ О ЗАКЛЮЧЕНИИ ДОГОВОРА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(безотзывная оферта)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«____» __________________ ______ г.</w:t>
      </w:r>
    </w:p>
    <w:p w:rsidR="00B22DB4" w:rsidRPr="001B6366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4F5C7F" w:rsidRPr="001B6366" w:rsidRDefault="002C3BF4" w:rsidP="004F5C7F">
      <w:pPr>
        <w:pStyle w:val="a5"/>
        <w:ind w:firstLine="708"/>
        <w:jc w:val="both"/>
        <w:rPr>
          <w:rFonts w:ascii="Times New Roman" w:hAnsi="Times New Roman"/>
          <w:b w:val="0"/>
          <w:bCs w:val="0"/>
          <w:sz w:val="24"/>
        </w:rPr>
      </w:pPr>
      <w:r w:rsidRPr="001B6366">
        <w:rPr>
          <w:rFonts w:ascii="Times New Roman" w:hAnsi="Times New Roman"/>
          <w:kern w:val="28"/>
          <w:sz w:val="24"/>
        </w:rPr>
        <w:t xml:space="preserve">___________________________________________________ </w:t>
      </w:r>
      <w:r w:rsidR="00BC667E" w:rsidRPr="001B6366">
        <w:rPr>
          <w:rFonts w:ascii="Times New Roman" w:hAnsi="Times New Roman"/>
          <w:b w:val="0"/>
          <w:bCs w:val="0"/>
          <w:sz w:val="24"/>
        </w:rPr>
        <w:t xml:space="preserve">направляет настоящую оферту ООО «Славнефть - Красноярскнефтегаз» с целью заключения договора на выполнение работ </w:t>
      </w:r>
      <w:r w:rsidR="00866410" w:rsidRPr="001B6366">
        <w:rPr>
          <w:rFonts w:ascii="Times New Roman" w:hAnsi="Times New Roman"/>
          <w:b w:val="0"/>
          <w:bCs w:val="0"/>
          <w:sz w:val="24"/>
        </w:rPr>
        <w:t xml:space="preserve">на </w:t>
      </w:r>
      <w:r w:rsidR="009F464C" w:rsidRPr="009F464C">
        <w:rPr>
          <w:rFonts w:ascii="Times New Roman" w:hAnsi="Times New Roman"/>
          <w:b w:val="0"/>
          <w:bCs w:val="0"/>
          <w:sz w:val="24"/>
        </w:rPr>
        <w:t>Строительство объектов: «Вахтовый жилой комплекс на 100 человек в районе резервуарного парка»; «Вертолетная площадка в районе скважины К-219»</w:t>
      </w:r>
      <w:r w:rsidR="00E21481">
        <w:rPr>
          <w:rFonts w:ascii="Times New Roman" w:hAnsi="Times New Roman"/>
          <w:b w:val="0"/>
          <w:bCs w:val="0"/>
          <w:sz w:val="24"/>
        </w:rPr>
        <w:t xml:space="preserve"> </w:t>
      </w:r>
      <w:r w:rsidR="000340CD" w:rsidRPr="000340CD">
        <w:rPr>
          <w:rFonts w:ascii="Times New Roman" w:hAnsi="Times New Roman"/>
          <w:b w:val="0"/>
          <w:bCs w:val="0"/>
          <w:sz w:val="24"/>
        </w:rPr>
        <w:t>на следующих условиях: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3823"/>
        <w:gridCol w:w="5811"/>
      </w:tblGrid>
      <w:tr w:rsidR="002C3BF4" w:rsidRPr="001B6366" w:rsidTr="00317915">
        <w:trPr>
          <w:trHeight w:val="560"/>
        </w:trPr>
        <w:tc>
          <w:tcPr>
            <w:tcW w:w="3823" w:type="dxa"/>
          </w:tcPr>
          <w:p w:rsidR="002C3BF4" w:rsidRPr="001B6366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предмета оферты:</w:t>
            </w:r>
          </w:p>
        </w:tc>
        <w:tc>
          <w:tcPr>
            <w:tcW w:w="5811" w:type="dxa"/>
          </w:tcPr>
          <w:p w:rsidR="002C3BF4" w:rsidRPr="001B6366" w:rsidRDefault="009F464C" w:rsidP="009F464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9F464C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Строительство объектов: «Вахтовый жилой комплекс на 100 человек в районе резервуарного парка»; «Вертолетная площадка в районе скваж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ины К-219». </w:t>
            </w:r>
            <w:r w:rsidRPr="009F464C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Лот № КНГ/3.24-2016</w:t>
            </w:r>
            <w:r w:rsidR="00E21481" w:rsidRPr="009F464C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 xml:space="preserve">. </w:t>
            </w:r>
          </w:p>
        </w:tc>
      </w:tr>
      <w:tr w:rsidR="002C3BF4" w:rsidRPr="001B6366" w:rsidTr="00317915">
        <w:trPr>
          <w:trHeight w:val="675"/>
        </w:trPr>
        <w:tc>
          <w:tcPr>
            <w:tcW w:w="3823" w:type="dxa"/>
          </w:tcPr>
          <w:p w:rsidR="00BC667E" w:rsidRPr="001B6366" w:rsidRDefault="00BC667E" w:rsidP="00BC667E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Сроки выполнения работ </w:t>
            </w:r>
          </w:p>
          <w:p w:rsidR="002C3BF4" w:rsidRPr="001B6366" w:rsidRDefault="002C3BF4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:rsidR="002C3BF4" w:rsidRPr="001B6366" w:rsidRDefault="001B6366" w:rsidP="001B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с</w:t>
            </w:r>
            <w:r w:rsidR="00BC667E" w:rsidRPr="001B6366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«___</w:t>
            </w:r>
            <w:r w:rsidR="00317915">
              <w:rPr>
                <w:rFonts w:ascii="Times New Roman" w:hAnsi="Times New Roman" w:cs="Times New Roman"/>
                <w:kern w:val="28"/>
                <w:sz w:val="24"/>
                <w:szCs w:val="24"/>
              </w:rPr>
              <w:t>_» _____________г.  по «_____» _</w:t>
            </w:r>
            <w:r w:rsidR="00BC667E" w:rsidRPr="001B6366">
              <w:rPr>
                <w:rFonts w:ascii="Times New Roman" w:hAnsi="Times New Roman" w:cs="Times New Roman"/>
                <w:kern w:val="28"/>
                <w:sz w:val="24"/>
                <w:szCs w:val="24"/>
              </w:rPr>
              <w:t>_________г.</w:t>
            </w:r>
          </w:p>
        </w:tc>
      </w:tr>
      <w:tr w:rsidR="002C3BF4" w:rsidRPr="001B6366" w:rsidTr="00317915">
        <w:trPr>
          <w:trHeight w:val="675"/>
        </w:trPr>
        <w:tc>
          <w:tcPr>
            <w:tcW w:w="3823" w:type="dxa"/>
          </w:tcPr>
          <w:p w:rsidR="002C3BF4" w:rsidRPr="001B6366" w:rsidRDefault="00BC667E" w:rsidP="00BC667E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 работ</w:t>
            </w:r>
            <w:r w:rsidR="00DD3425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2C3BF4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 (без НДС)</w:t>
            </w:r>
          </w:p>
        </w:tc>
        <w:tc>
          <w:tcPr>
            <w:tcW w:w="5811" w:type="dxa"/>
          </w:tcPr>
          <w:p w:rsidR="002C3BF4" w:rsidRPr="001B6366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2C3BF4" w:rsidRPr="001B6366" w:rsidTr="00317915">
        <w:trPr>
          <w:trHeight w:val="675"/>
        </w:trPr>
        <w:tc>
          <w:tcPr>
            <w:tcW w:w="3823" w:type="dxa"/>
          </w:tcPr>
          <w:p w:rsidR="002C3BF4" w:rsidRPr="001B6366" w:rsidRDefault="00DD3425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Полная стоимость </w:t>
            </w:r>
            <w:r w:rsidR="00BC667E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</w:t>
            </w: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2C3BF4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 (с НДС)</w:t>
            </w:r>
          </w:p>
        </w:tc>
        <w:tc>
          <w:tcPr>
            <w:tcW w:w="5811" w:type="dxa"/>
          </w:tcPr>
          <w:p w:rsidR="002C3BF4" w:rsidRPr="001B6366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B22DB4" w:rsidRPr="001B6366" w:rsidTr="00317915">
        <w:trPr>
          <w:trHeight w:val="283"/>
        </w:trPr>
        <w:tc>
          <w:tcPr>
            <w:tcW w:w="9634" w:type="dxa"/>
            <w:gridSpan w:val="2"/>
          </w:tcPr>
          <w:p w:rsidR="00B22DB4" w:rsidRPr="001B6366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1B6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Детализированное предложение предста</w:t>
            </w:r>
            <w:r w:rsidR="001D5997" w:rsidRPr="001B6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влено в прилагаемой таблице цен</w:t>
            </w:r>
          </w:p>
        </w:tc>
      </w:tr>
      <w:tr w:rsidR="002C3BF4" w:rsidRPr="001B6366" w:rsidTr="00317915">
        <w:trPr>
          <w:trHeight w:val="675"/>
        </w:trPr>
        <w:tc>
          <w:tcPr>
            <w:tcW w:w="3823" w:type="dxa"/>
          </w:tcPr>
          <w:p w:rsidR="002C3BF4" w:rsidRPr="001B6366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5811" w:type="dxa"/>
          </w:tcPr>
          <w:p w:rsidR="002C3BF4" w:rsidRPr="001B6366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3BF4" w:rsidRPr="001B6366" w:rsidTr="00317915">
        <w:trPr>
          <w:trHeight w:val="440"/>
        </w:trPr>
        <w:tc>
          <w:tcPr>
            <w:tcW w:w="3823" w:type="dxa"/>
          </w:tcPr>
          <w:p w:rsidR="002C3BF4" w:rsidRPr="001B6366" w:rsidRDefault="00516EC5" w:rsidP="004F5C7F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B5F78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с условиями оплаты –</w:t>
            </w:r>
            <w:r w:rsidR="008E6782" w:rsidRPr="001B6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667E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 Подрядчика по настоящему Договору производится Заказчиком в российских рублях в порядке и стоимости, указанном в Приложениях №8 и №9 соответственно к настоящему Договору</w:t>
            </w:r>
          </w:p>
        </w:tc>
        <w:tc>
          <w:tcPr>
            <w:tcW w:w="5811" w:type="dxa"/>
          </w:tcPr>
          <w:p w:rsidR="002C3BF4" w:rsidRPr="001B6366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80FD9" w:rsidRPr="001B6366" w:rsidTr="00317915">
        <w:trPr>
          <w:trHeight w:val="492"/>
        </w:trPr>
        <w:tc>
          <w:tcPr>
            <w:tcW w:w="3823" w:type="dxa"/>
          </w:tcPr>
          <w:p w:rsidR="00B80FD9" w:rsidRPr="001B6366" w:rsidRDefault="00B80FD9" w:rsidP="002A12E3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с условиями договора</w:t>
            </w:r>
          </w:p>
        </w:tc>
        <w:tc>
          <w:tcPr>
            <w:tcW w:w="5811" w:type="dxa"/>
            <w:vAlign w:val="center"/>
          </w:tcPr>
          <w:p w:rsidR="00B80FD9" w:rsidRPr="001B6366" w:rsidRDefault="00B80FD9" w:rsidP="002A12E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80FD9" w:rsidRPr="001B6366" w:rsidTr="00317915">
        <w:trPr>
          <w:trHeight w:val="492"/>
        </w:trPr>
        <w:tc>
          <w:tcPr>
            <w:tcW w:w="3823" w:type="dxa"/>
          </w:tcPr>
          <w:p w:rsidR="00B80FD9" w:rsidRPr="001B6366" w:rsidRDefault="000340CD" w:rsidP="001B6366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Согласие с условиями Технического задания </w:t>
            </w:r>
            <w:r w:rsidR="001B6366" w:rsidRPr="0003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(форма 2)</w:t>
            </w:r>
          </w:p>
        </w:tc>
        <w:tc>
          <w:tcPr>
            <w:tcW w:w="5811" w:type="dxa"/>
          </w:tcPr>
          <w:p w:rsidR="00B80FD9" w:rsidRPr="001B6366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C667E" w:rsidRPr="001B6366" w:rsidTr="00317915">
        <w:trPr>
          <w:trHeight w:val="492"/>
        </w:trPr>
        <w:tc>
          <w:tcPr>
            <w:tcW w:w="3823" w:type="dxa"/>
          </w:tcPr>
          <w:p w:rsidR="00BC667E" w:rsidRPr="001B6366" w:rsidRDefault="00BC667E" w:rsidP="00DD3425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Проведения технического аудита предприятия на предмет проверки достоверности информации, указанной в оферте</w:t>
            </w:r>
          </w:p>
        </w:tc>
        <w:tc>
          <w:tcPr>
            <w:tcW w:w="5811" w:type="dxa"/>
          </w:tcPr>
          <w:p w:rsidR="00BC667E" w:rsidRPr="001B6366" w:rsidRDefault="00BC667E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8E6782" w:rsidRPr="001B6366" w:rsidTr="00317915">
        <w:trPr>
          <w:trHeight w:val="492"/>
        </w:trPr>
        <w:tc>
          <w:tcPr>
            <w:tcW w:w="3823" w:type="dxa"/>
          </w:tcPr>
          <w:p w:rsidR="008E6782" w:rsidRPr="001B6366" w:rsidRDefault="004F5C7F" w:rsidP="00DD3425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5811" w:type="dxa"/>
          </w:tcPr>
          <w:p w:rsidR="008E6782" w:rsidRPr="001B6366" w:rsidRDefault="008E6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02BAB" w:rsidRPr="001B6366" w:rsidRDefault="00702BAB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3BF4" w:rsidRPr="001B6366" w:rsidRDefault="002C3BF4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1.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Настоящее предложение действует до «</w:t>
      </w:r>
      <w:r w:rsidR="00C841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8361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8361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апреля</w:t>
      </w:r>
      <w:r w:rsidR="008E6782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</w:t>
      </w:r>
      <w:r w:rsidR="00866410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Настоящее предложение не может быть отозвано и является безотзывной офертой.</w:t>
      </w:r>
    </w:p>
    <w:p w:rsidR="002C3BF4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Настоящая оферта может быть акцептована не более одного раза. </w:t>
      </w:r>
    </w:p>
    <w:p w:rsidR="00295096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BB567F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Акцепт не может содержать условий, отличных от настоящей оферты. </w:t>
      </w:r>
    </w:p>
    <w:p w:rsidR="002C3BF4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1B6366" w:rsidRDefault="007729B2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/Фамилия И.О./</w:t>
      </w:r>
    </w:p>
    <w:p w:rsidR="007729B2" w:rsidRPr="001B6366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(подпись)</w:t>
      </w:r>
    </w:p>
    <w:p w:rsidR="002C1CC9" w:rsidRPr="001B6366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Главный бухгалтер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/Фамилия И.О./</w:t>
      </w:r>
    </w:p>
    <w:p w:rsidR="002C3BF4" w:rsidRPr="001B6366" w:rsidRDefault="002C1CC9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(подпись)</w:t>
      </w:r>
    </w:p>
    <w:p w:rsidR="00290A55" w:rsidRPr="001B6366" w:rsidRDefault="00290A5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290A55" w:rsidRPr="001B6366" w:rsidSect="00AB5F78">
      <w:pgSz w:w="12240" w:h="15840"/>
      <w:pgMar w:top="1134" w:right="851" w:bottom="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23352"/>
    <w:multiLevelType w:val="multilevel"/>
    <w:tmpl w:val="0232A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722" w:hanging="272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1A6E"/>
    <w:rsid w:val="0001541B"/>
    <w:rsid w:val="00021106"/>
    <w:rsid w:val="000340CD"/>
    <w:rsid w:val="00055551"/>
    <w:rsid w:val="000F0043"/>
    <w:rsid w:val="00180E1C"/>
    <w:rsid w:val="001B6366"/>
    <w:rsid w:val="001D5997"/>
    <w:rsid w:val="001F08AE"/>
    <w:rsid w:val="00255FD0"/>
    <w:rsid w:val="00290A55"/>
    <w:rsid w:val="00295096"/>
    <w:rsid w:val="002A12E3"/>
    <w:rsid w:val="002A395D"/>
    <w:rsid w:val="002C1CC9"/>
    <w:rsid w:val="002C3BF4"/>
    <w:rsid w:val="00317915"/>
    <w:rsid w:val="003C3801"/>
    <w:rsid w:val="004C7086"/>
    <w:rsid w:val="004E2FEB"/>
    <w:rsid w:val="004F5C7F"/>
    <w:rsid w:val="00516EC5"/>
    <w:rsid w:val="005A6B2C"/>
    <w:rsid w:val="005E01CB"/>
    <w:rsid w:val="00613E44"/>
    <w:rsid w:val="006656EE"/>
    <w:rsid w:val="006851D5"/>
    <w:rsid w:val="006A3A49"/>
    <w:rsid w:val="00702BAB"/>
    <w:rsid w:val="007153C1"/>
    <w:rsid w:val="007357C3"/>
    <w:rsid w:val="007729B2"/>
    <w:rsid w:val="007D5271"/>
    <w:rsid w:val="007E4CD6"/>
    <w:rsid w:val="00836183"/>
    <w:rsid w:val="0084013F"/>
    <w:rsid w:val="00866410"/>
    <w:rsid w:val="0087214F"/>
    <w:rsid w:val="00895186"/>
    <w:rsid w:val="008D33D9"/>
    <w:rsid w:val="008E22EA"/>
    <w:rsid w:val="008E6782"/>
    <w:rsid w:val="00953C73"/>
    <w:rsid w:val="0097568A"/>
    <w:rsid w:val="009F088D"/>
    <w:rsid w:val="009F464C"/>
    <w:rsid w:val="00A178D6"/>
    <w:rsid w:val="00A52E6E"/>
    <w:rsid w:val="00A55363"/>
    <w:rsid w:val="00A631CB"/>
    <w:rsid w:val="00AB125F"/>
    <w:rsid w:val="00AB5F78"/>
    <w:rsid w:val="00AC3640"/>
    <w:rsid w:val="00B12944"/>
    <w:rsid w:val="00B15D04"/>
    <w:rsid w:val="00B22DB4"/>
    <w:rsid w:val="00B80FD9"/>
    <w:rsid w:val="00BB567F"/>
    <w:rsid w:val="00BC667E"/>
    <w:rsid w:val="00C366E1"/>
    <w:rsid w:val="00C8419D"/>
    <w:rsid w:val="00CA6444"/>
    <w:rsid w:val="00CE3D0D"/>
    <w:rsid w:val="00D073AC"/>
    <w:rsid w:val="00D4639E"/>
    <w:rsid w:val="00D66C9A"/>
    <w:rsid w:val="00D71EEC"/>
    <w:rsid w:val="00D75C6F"/>
    <w:rsid w:val="00D9438C"/>
    <w:rsid w:val="00DA039C"/>
    <w:rsid w:val="00DD3425"/>
    <w:rsid w:val="00DD5901"/>
    <w:rsid w:val="00DD6263"/>
    <w:rsid w:val="00DE51E6"/>
    <w:rsid w:val="00E21481"/>
    <w:rsid w:val="00E25B77"/>
    <w:rsid w:val="00EA5B25"/>
    <w:rsid w:val="00EB316C"/>
    <w:rsid w:val="00EC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7B7FEF-CFB4-473B-9241-C0F713E1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801"/>
    <w:rPr>
      <w:rFonts w:ascii="Segoe UI" w:hAnsi="Segoe UI" w:cs="Segoe UI"/>
      <w:sz w:val="18"/>
      <w:szCs w:val="18"/>
    </w:rPr>
  </w:style>
  <w:style w:type="paragraph" w:styleId="a5">
    <w:name w:val="Title"/>
    <w:basedOn w:val="a"/>
    <w:link w:val="a6"/>
    <w:qFormat/>
    <w:rsid w:val="00EB316C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EB316C"/>
    <w:rPr>
      <w:rFonts w:ascii="Arial" w:eastAsia="Times New Roman" w:hAnsi="Arial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7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Фролова Елена Сергеевна</cp:lastModifiedBy>
  <cp:revision>23</cp:revision>
  <cp:lastPrinted>2015-08-19T04:25:00Z</cp:lastPrinted>
  <dcterms:created xsi:type="dcterms:W3CDTF">2014-09-11T02:22:00Z</dcterms:created>
  <dcterms:modified xsi:type="dcterms:W3CDTF">2015-12-23T07:27:00Z</dcterms:modified>
</cp:coreProperties>
</file>